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</w:t>
      </w:r>
      <w:r w:rsidR="0001294A">
        <w:rPr>
          <w:b/>
          <w:sz w:val="22"/>
          <w:szCs w:val="22"/>
        </w:rPr>
        <w:t>3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F47A93">
        <w:rPr>
          <w:b/>
          <w:sz w:val="22"/>
          <w:szCs w:val="22"/>
        </w:rPr>
        <w:t>2</w:t>
      </w:r>
      <w:r w:rsidR="005C57A2">
        <w:rPr>
          <w:b/>
          <w:sz w:val="22"/>
          <w:szCs w:val="22"/>
        </w:rPr>
        <w:t>2</w:t>
      </w:r>
      <w:r w:rsidRPr="000C1520">
        <w:rPr>
          <w:b/>
          <w:sz w:val="22"/>
          <w:szCs w:val="22"/>
        </w:rPr>
        <w:t xml:space="preserve"> DE </w:t>
      </w:r>
      <w:r w:rsidR="00264810">
        <w:rPr>
          <w:b/>
          <w:sz w:val="22"/>
          <w:szCs w:val="22"/>
        </w:rPr>
        <w:t>DEZEMBRO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0C1520">
        <w:rPr>
          <w:b/>
          <w:sz w:val="22"/>
          <w:szCs w:val="22"/>
        </w:rPr>
        <w:t>3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01294A" w:rsidP="0001294A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01294A">
        <w:rPr>
          <w:rFonts w:ascii="Times New Roman" w:hAnsi="Times New Roman" w:cs="Times New Roman"/>
          <w:sz w:val="22"/>
          <w:szCs w:val="22"/>
        </w:rPr>
        <w:t xml:space="preserve">Designa o profissional </w:t>
      </w:r>
      <w:r>
        <w:rPr>
          <w:rFonts w:ascii="Times New Roman" w:hAnsi="Times New Roman" w:cs="Times New Roman"/>
          <w:sz w:val="22"/>
          <w:szCs w:val="22"/>
        </w:rPr>
        <w:t>Coordenadora</w:t>
      </w:r>
      <w:r w:rsidRPr="0001294A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Escritório Descentralizado Campinas do</w:t>
      </w:r>
      <w:r w:rsidRPr="0001294A">
        <w:rPr>
          <w:rFonts w:ascii="Times New Roman" w:hAnsi="Times New Roman" w:cs="Times New Roman"/>
          <w:sz w:val="22"/>
          <w:szCs w:val="22"/>
        </w:rPr>
        <w:t xml:space="preserve"> CAU/SP, </w:t>
      </w:r>
      <w:r>
        <w:rPr>
          <w:rFonts w:ascii="Times New Roman" w:hAnsi="Times New Roman" w:cs="Times New Roman"/>
          <w:sz w:val="22"/>
          <w:szCs w:val="22"/>
        </w:rPr>
        <w:t>CINTHIA ONGARO MONTEIRO DE BARROS</w:t>
      </w:r>
      <w:r w:rsidRPr="0001294A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>para exercer, temporariamente, durante o período 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 xml:space="preserve">licença maternidade da titular, o cargo de </w:t>
      </w:r>
      <w:r>
        <w:rPr>
          <w:rFonts w:ascii="Times New Roman" w:hAnsi="Times New Roman" w:cs="Times New Roman"/>
          <w:sz w:val="22"/>
          <w:szCs w:val="22"/>
        </w:rPr>
        <w:t>Coordenadora</w:t>
      </w:r>
      <w:r w:rsidRPr="0001294A">
        <w:rPr>
          <w:rFonts w:ascii="Times New Roman" w:hAnsi="Times New Roman" w:cs="Times New Roman"/>
          <w:sz w:val="22"/>
          <w:szCs w:val="22"/>
        </w:rPr>
        <w:t xml:space="preserve">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 xml:space="preserve">Aplicação: </w:t>
      </w:r>
      <w:r>
        <w:rPr>
          <w:rFonts w:ascii="Times New Roman" w:hAnsi="Times New Roman" w:cs="Times New Roman"/>
          <w:sz w:val="22"/>
          <w:szCs w:val="22"/>
        </w:rPr>
        <w:t>Escritório Descentralizado Sorocaba</w:t>
      </w:r>
      <w:r w:rsidRPr="0001294A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1294A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40720E" w:rsidRDefault="0040720E" w:rsidP="00C63321">
      <w:pPr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 w:rsidR="003C1F78"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conforme SEI nº </w:t>
      </w:r>
      <w:r w:rsidR="0001294A">
        <w:rPr>
          <w:sz w:val="22"/>
          <w:szCs w:val="22"/>
        </w:rPr>
        <w:t>0130531</w:t>
      </w:r>
      <w:r w:rsidRPr="00C63321">
        <w:rPr>
          <w:sz w:val="22"/>
          <w:szCs w:val="22"/>
        </w:rPr>
        <w:t>, constante 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01294A" w:rsidRPr="0001294A">
        <w:rPr>
          <w:sz w:val="22"/>
          <w:szCs w:val="22"/>
        </w:rPr>
        <w:t>00179.005730/2023-60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01294A" w:rsidP="0001294A">
      <w:pPr>
        <w:jc w:val="both"/>
        <w:rPr>
          <w:sz w:val="22"/>
        </w:rPr>
      </w:pPr>
      <w:r w:rsidRPr="0001294A">
        <w:rPr>
          <w:sz w:val="22"/>
        </w:rPr>
        <w:t xml:space="preserve">Art. 1° Designar, para exercer temporariamente o cargo de </w:t>
      </w:r>
      <w:r>
        <w:rPr>
          <w:sz w:val="22"/>
        </w:rPr>
        <w:t>Coordenadora</w:t>
      </w:r>
      <w:r w:rsidRPr="0001294A">
        <w:rPr>
          <w:sz w:val="22"/>
        </w:rPr>
        <w:t xml:space="preserve"> – Aplicação: </w:t>
      </w:r>
      <w:r>
        <w:rPr>
          <w:sz w:val="22"/>
        </w:rPr>
        <w:t>Escritório Descentralizado Sorocaba</w:t>
      </w:r>
      <w:r w:rsidRPr="0001294A">
        <w:rPr>
          <w:sz w:val="22"/>
        </w:rPr>
        <w:t xml:space="preserve"> do CAU/SP, durante o período de licença maternidade da titular, </w:t>
      </w:r>
      <w:r>
        <w:rPr>
          <w:sz w:val="22"/>
        </w:rPr>
        <w:t>de 20 de dezembro de 2023</w:t>
      </w:r>
      <w:r w:rsidR="008955CF">
        <w:rPr>
          <w:sz w:val="22"/>
        </w:rPr>
        <w:t xml:space="preserve"> a 16 de junho de 2024</w:t>
      </w:r>
      <w:r w:rsidRPr="0001294A">
        <w:rPr>
          <w:sz w:val="22"/>
        </w:rPr>
        <w:t xml:space="preserve">, </w:t>
      </w:r>
      <w:r>
        <w:rPr>
          <w:sz w:val="22"/>
        </w:rPr>
        <w:t>a empregada pública</w:t>
      </w:r>
      <w:r w:rsidRPr="0001294A">
        <w:rPr>
          <w:sz w:val="22"/>
        </w:rPr>
        <w:t xml:space="preserve"> ocupante do cargo de </w:t>
      </w:r>
      <w:r>
        <w:rPr>
          <w:sz w:val="22"/>
        </w:rPr>
        <w:t>Coordenadora</w:t>
      </w:r>
      <w:r w:rsidRPr="0001294A">
        <w:rPr>
          <w:sz w:val="22"/>
        </w:rPr>
        <w:t xml:space="preserve"> –</w:t>
      </w:r>
      <w:r>
        <w:rPr>
          <w:sz w:val="22"/>
        </w:rPr>
        <w:t xml:space="preserve"> </w:t>
      </w:r>
      <w:r w:rsidRPr="0001294A">
        <w:rPr>
          <w:sz w:val="22"/>
        </w:rPr>
        <w:t xml:space="preserve">Aplicação: </w:t>
      </w:r>
      <w:r>
        <w:rPr>
          <w:sz w:val="22"/>
        </w:rPr>
        <w:t>Escritório Descentralizado Campinas</w:t>
      </w:r>
      <w:r w:rsidRPr="0001294A">
        <w:rPr>
          <w:sz w:val="22"/>
        </w:rPr>
        <w:t xml:space="preserve"> do CAU/SP, </w:t>
      </w:r>
      <w:r>
        <w:rPr>
          <w:sz w:val="22"/>
          <w:szCs w:val="22"/>
        </w:rPr>
        <w:t>CINTHIA ONGARO MONTEIRO DE BARROS</w:t>
      </w:r>
      <w:r w:rsidRPr="0001294A">
        <w:rPr>
          <w:sz w:val="22"/>
        </w:rPr>
        <w:t>, matrícula 3</w:t>
      </w:r>
      <w:r>
        <w:rPr>
          <w:sz w:val="22"/>
        </w:rPr>
        <w:t>58</w:t>
      </w:r>
      <w:r w:rsidRPr="0001294A">
        <w:rPr>
          <w:sz w:val="22"/>
        </w:rPr>
        <w:t>.</w:t>
      </w:r>
      <w:r w:rsidR="00C63321" w:rsidRPr="00C63321">
        <w:rPr>
          <w:sz w:val="22"/>
        </w:rPr>
        <w:t xml:space="preserve">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</w:t>
      </w:r>
      <w:r w:rsidR="008955CF">
        <w:rPr>
          <w:sz w:val="22"/>
        </w:rPr>
        <w:t>2</w:t>
      </w:r>
      <w:r w:rsidRPr="00C63321">
        <w:rPr>
          <w:sz w:val="22"/>
        </w:rPr>
        <w:t xml:space="preserve">º Durante o período de substituição de que trata o art. 1º, </w:t>
      </w:r>
      <w:r w:rsidR="005C57A2">
        <w:rPr>
          <w:sz w:val="22"/>
        </w:rPr>
        <w:t>a</w:t>
      </w:r>
      <w:r w:rsidR="001C6D09">
        <w:rPr>
          <w:sz w:val="22"/>
        </w:rPr>
        <w:t xml:space="preserve"> empregad</w:t>
      </w:r>
      <w:r w:rsidR="005C57A2">
        <w:rPr>
          <w:sz w:val="22"/>
        </w:rPr>
        <w:t>a</w:t>
      </w:r>
      <w:r w:rsidR="001C6D09">
        <w:rPr>
          <w:sz w:val="22"/>
        </w:rPr>
        <w:t xml:space="preserve"> substitut</w:t>
      </w:r>
      <w:r w:rsidR="005C57A2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8955CF">
        <w:rPr>
          <w:sz w:val="22"/>
          <w:szCs w:val="22"/>
        </w:rPr>
        <w:t>Coordenadora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8955CF">
        <w:rPr>
          <w:sz w:val="22"/>
          <w:szCs w:val="22"/>
        </w:rPr>
        <w:t>Escritório Descentralizado Campinas</w:t>
      </w:r>
      <w:r w:rsidRPr="00C63321">
        <w:rPr>
          <w:sz w:val="22"/>
        </w:rPr>
        <w:t xml:space="preserve"> do CAU/SP cumulativamente com as funções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8955CF">
        <w:rPr>
          <w:sz w:val="22"/>
          <w:szCs w:val="22"/>
        </w:rPr>
        <w:t>Escritório Descentralizado Sorocaba</w:t>
      </w:r>
      <w:r w:rsidRPr="00C63321">
        <w:rPr>
          <w:sz w:val="22"/>
        </w:rPr>
        <w:t xml:space="preserve"> do CAU/SP, conforme Anexo I da presente Portaria. </w:t>
      </w:r>
    </w:p>
    <w:p w:rsidR="00C63321" w:rsidRDefault="00C63321" w:rsidP="000C1520">
      <w:pPr>
        <w:jc w:val="both"/>
        <w:rPr>
          <w:sz w:val="22"/>
        </w:rPr>
      </w:pPr>
    </w:p>
    <w:p w:rsidR="00F31D10" w:rsidRDefault="00F31D10" w:rsidP="00F31D10">
      <w:pPr>
        <w:jc w:val="both"/>
        <w:rPr>
          <w:sz w:val="22"/>
        </w:rPr>
      </w:pPr>
      <w:r w:rsidRPr="00F31D10">
        <w:rPr>
          <w:sz w:val="22"/>
        </w:rPr>
        <w:t>Art. 2º Atribuir ao profissional designado, no período de substituição de que trata o art. 1º</w:t>
      </w:r>
      <w:r>
        <w:rPr>
          <w:sz w:val="22"/>
        </w:rPr>
        <w:t xml:space="preserve"> </w:t>
      </w:r>
      <w:r w:rsidRPr="00F31D10">
        <w:rPr>
          <w:sz w:val="22"/>
        </w:rPr>
        <w:t>antecedente, na forma da lei, a diferença salarial entre o cargo atualmente ocupado e o cargo que</w:t>
      </w:r>
      <w:r>
        <w:rPr>
          <w:sz w:val="22"/>
        </w:rPr>
        <w:t xml:space="preserve"> </w:t>
      </w:r>
      <w:r w:rsidRPr="00F31D10">
        <w:rPr>
          <w:sz w:val="22"/>
        </w:rPr>
        <w:t>assumirá temporariamente, conforme tabela salarial aprovada na Deliberação Plenária DPOSP n.º</w:t>
      </w:r>
      <w:r>
        <w:rPr>
          <w:sz w:val="22"/>
        </w:rPr>
        <w:t xml:space="preserve"> </w:t>
      </w:r>
      <w:r w:rsidRPr="00F31D10">
        <w:rPr>
          <w:sz w:val="22"/>
        </w:rPr>
        <w:t>0264-07/2019</w:t>
      </w:r>
      <w:r>
        <w:rPr>
          <w:sz w:val="22"/>
        </w:rPr>
        <w:t>, caso haja</w:t>
      </w:r>
      <w:bookmarkStart w:id="1" w:name="_GoBack"/>
      <w:bookmarkEnd w:id="1"/>
      <w:r w:rsidRPr="00F31D10">
        <w:rPr>
          <w:sz w:val="22"/>
        </w:rPr>
        <w:t>.</w:t>
      </w:r>
    </w:p>
    <w:p w:rsidR="00F31D10" w:rsidRPr="00C63321" w:rsidRDefault="00F31D10" w:rsidP="000C1520">
      <w:pPr>
        <w:jc w:val="both"/>
        <w:rPr>
          <w:sz w:val="22"/>
        </w:rPr>
      </w:pPr>
    </w:p>
    <w:p w:rsidR="00C63321" w:rsidRPr="00C63321" w:rsidRDefault="008955CF" w:rsidP="0001294A">
      <w:pPr>
        <w:jc w:val="both"/>
        <w:rPr>
          <w:sz w:val="22"/>
        </w:rPr>
      </w:pPr>
      <w:r>
        <w:rPr>
          <w:sz w:val="22"/>
        </w:rPr>
        <w:lastRenderedPageBreak/>
        <w:t>Art. 3</w:t>
      </w:r>
      <w:r w:rsidR="0001294A" w:rsidRPr="0001294A">
        <w:rPr>
          <w:sz w:val="22"/>
        </w:rPr>
        <w:t>º Esta Portaria entra em vigor na data de sua publicação, com efeitos retroativos a partir de</w:t>
      </w:r>
      <w:r w:rsidR="0001294A">
        <w:rPr>
          <w:sz w:val="22"/>
        </w:rPr>
        <w:t xml:space="preserve"> </w:t>
      </w:r>
      <w:r>
        <w:rPr>
          <w:sz w:val="22"/>
        </w:rPr>
        <w:t>20</w:t>
      </w:r>
      <w:r w:rsidR="0001294A" w:rsidRPr="0001294A">
        <w:rPr>
          <w:sz w:val="22"/>
        </w:rPr>
        <w:t xml:space="preserve"> de </w:t>
      </w:r>
      <w:r>
        <w:rPr>
          <w:sz w:val="22"/>
        </w:rPr>
        <w:t>dezembro</w:t>
      </w:r>
      <w:r w:rsidR="0001294A" w:rsidRPr="0001294A">
        <w:rPr>
          <w:sz w:val="22"/>
        </w:rPr>
        <w:t xml:space="preserve"> de 2023, revogando-se automaticamente no término do período de substituição</w:t>
      </w:r>
      <w:r w:rsidR="0001294A">
        <w:rPr>
          <w:sz w:val="22"/>
        </w:rPr>
        <w:t xml:space="preserve"> </w:t>
      </w:r>
      <w:r w:rsidR="0001294A" w:rsidRPr="0001294A">
        <w:rPr>
          <w:sz w:val="22"/>
        </w:rPr>
        <w:t>de que trata o art. 1º.</w:t>
      </w: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5C57A2">
        <w:rPr>
          <w:sz w:val="22"/>
          <w:szCs w:val="22"/>
        </w:rPr>
        <w:t>22</w:t>
      </w:r>
      <w:r w:rsidRPr="000C1520">
        <w:rPr>
          <w:sz w:val="22"/>
          <w:szCs w:val="22"/>
        </w:rPr>
        <w:t xml:space="preserve"> de </w:t>
      </w:r>
      <w:r w:rsidR="00264810">
        <w:rPr>
          <w:sz w:val="22"/>
          <w:szCs w:val="22"/>
        </w:rPr>
        <w:t>dezembro</w:t>
      </w:r>
      <w:r w:rsidRPr="000C1520">
        <w:rPr>
          <w:sz w:val="22"/>
          <w:szCs w:val="22"/>
        </w:rPr>
        <w:t xml:space="preserve"> de 202</w:t>
      </w:r>
      <w:r w:rsidR="000C1520">
        <w:rPr>
          <w:sz w:val="22"/>
          <w:szCs w:val="22"/>
        </w:rPr>
        <w:t>3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40720E" w:rsidP="000C1520">
      <w:pPr>
        <w:jc w:val="center"/>
        <w:rPr>
          <w:b/>
          <w:sz w:val="22"/>
          <w:szCs w:val="22"/>
        </w:rPr>
      </w:pPr>
      <w:r w:rsidRPr="000C1520">
        <w:rPr>
          <w:b/>
          <w:sz w:val="22"/>
          <w:szCs w:val="22"/>
        </w:rPr>
        <w:t>Catherine Otondo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>Presidente 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60</w:t>
      </w:r>
      <w:r w:rsidR="008955CF">
        <w:rPr>
          <w:b/>
          <w:sz w:val="22"/>
        </w:rPr>
        <w:t>3</w:t>
      </w:r>
      <w:r w:rsidRPr="00C63321">
        <w:rPr>
          <w:b/>
          <w:sz w:val="22"/>
        </w:rPr>
        <w:t xml:space="preserve">, DE </w:t>
      </w:r>
      <w:r w:rsidR="005C57A2">
        <w:rPr>
          <w:b/>
          <w:sz w:val="22"/>
        </w:rPr>
        <w:t>22</w:t>
      </w:r>
      <w:r w:rsidRPr="00C63321">
        <w:rPr>
          <w:b/>
          <w:sz w:val="22"/>
        </w:rPr>
        <w:t xml:space="preserve"> DE </w:t>
      </w:r>
      <w:r w:rsidR="00264810">
        <w:rPr>
          <w:b/>
          <w:sz w:val="22"/>
        </w:rPr>
        <w:t>DEZEMBRO</w:t>
      </w:r>
      <w:r w:rsidRPr="00C63321">
        <w:rPr>
          <w:b/>
          <w:sz w:val="22"/>
        </w:rPr>
        <w:t xml:space="preserve"> DE 2023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1C6D09">
        <w:rPr>
          <w:sz w:val="22"/>
        </w:rPr>
        <w:t>COORDENADOR</w:t>
      </w:r>
      <w:r w:rsidRPr="00C63321">
        <w:rPr>
          <w:sz w:val="22"/>
        </w:rPr>
        <w:t xml:space="preserve"> – APLICAÇÃO: </w:t>
      </w:r>
      <w:r w:rsidR="008955CF">
        <w:rPr>
          <w:sz w:val="22"/>
        </w:rPr>
        <w:t>ESCRITÓRIO DESCENTRALIZADO</w:t>
      </w:r>
    </w:p>
    <w:p w:rsidR="0019710B" w:rsidRDefault="0019710B" w:rsidP="0019710B">
      <w:pPr>
        <w:jc w:val="both"/>
        <w:rPr>
          <w:sz w:val="22"/>
        </w:rPr>
      </w:pP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Coordenar as ações realizadas na Regional, elencando prioridades, responsabilidades e alinhando proc</w:t>
      </w:r>
      <w:r>
        <w:t xml:space="preserve">edimentos, metas e objetivos;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Realizar atendimento a profissionais Arquitetos e a Sociedade, com co</w:t>
      </w:r>
      <w:r>
        <w:t xml:space="preserve">mprometimento e cordialidade;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Monitorar os procedimentos para coleta de dados biométricos e emis</w:t>
      </w:r>
      <w:r>
        <w:t xml:space="preserve">são de carteira profissional;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Fomentar os eventos regionais que divulgam e reverenciam as atribuições, atuação e importância dos profissionai</w:t>
      </w:r>
      <w:r>
        <w:t xml:space="preserve">s de arquitetura e urbanismo;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Preparar a logística de implantação e a estratégia de divulgação, das atividades elaborada</w:t>
      </w:r>
      <w:r>
        <w:t xml:space="preserve">s e realizadas pela regional;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Elaborar relatórios gerenciais padronizados, conforme demanda do Gabi</w:t>
      </w:r>
      <w:r>
        <w:t xml:space="preserve">nete e Presidência do CAU/SP; </w:t>
      </w:r>
    </w:p>
    <w:p w:rsidR="008955CF" w:rsidRDefault="008955CF" w:rsidP="00D62D4E">
      <w:pPr>
        <w:pStyle w:val="PargrafodaLista"/>
        <w:numPr>
          <w:ilvl w:val="0"/>
          <w:numId w:val="31"/>
        </w:numPr>
        <w:jc w:val="both"/>
      </w:pPr>
      <w:r w:rsidRPr="008955CF">
        <w:t>Aferir e monitorar o progresso das metas e objetivos da regional, por meio de indicadores específicos, assessorar na elaboração do relatório de gestão, conforme norma</w:t>
      </w:r>
      <w:r>
        <w:t xml:space="preserve">s estabelecidas; </w:t>
      </w:r>
    </w:p>
    <w:p w:rsidR="008955CF" w:rsidRDefault="008955CF" w:rsidP="00D62D4E">
      <w:pPr>
        <w:pStyle w:val="PargrafodaLista"/>
        <w:numPr>
          <w:ilvl w:val="0"/>
          <w:numId w:val="31"/>
        </w:numPr>
        <w:jc w:val="both"/>
      </w:pPr>
      <w:r>
        <w:t>G</w:t>
      </w:r>
      <w:r w:rsidRPr="008955CF">
        <w:t>erenciar as ações realizadas na Regional, elencando prioridades, responsabilidades e alinhando proc</w:t>
      </w:r>
      <w:r>
        <w:t xml:space="preserve">edimentos, metas e objetivos;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Contribuir com o desenvolvimento dos planos de ações e calendário a</w:t>
      </w:r>
      <w:r>
        <w:t xml:space="preserve">nual de atividades do CAU/SP;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Diagnosticar deficiências e oportunidades para atuação do Conselho e Profissiona</w:t>
      </w:r>
      <w:r>
        <w:t xml:space="preserve">is no âmbito dos escritórios;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Normatizar e registrar todos os procedimentos das atividades realizadas, verificar demandas e realizar proposições a fim de alinhar objetivos e metas;</w:t>
      </w:r>
      <w:r>
        <w:t xml:space="preserve">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Analisar os registros realizados, através dos devidos protocolos e procedimentos, os motivos, objetivos, ações e atividades realizadas nas Regionais e relatar de forma analít</w:t>
      </w:r>
      <w:r>
        <w:t xml:space="preserve">ica as atividades realizadas;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Verificar demandas e realizar proposições a fim de alinhar o</w:t>
      </w:r>
      <w:r>
        <w:t xml:space="preserve">bjetivos e metas da Regional;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 xml:space="preserve">Encaminhar </w:t>
      </w:r>
      <w:proofErr w:type="spellStart"/>
      <w:r w:rsidRPr="008955CF">
        <w:t>aos</w:t>
      </w:r>
      <w:proofErr w:type="spellEnd"/>
      <w:r w:rsidRPr="008955CF">
        <w:t xml:space="preserve"> devidos setores do CAU/SP as demandas recebidas na Regional, den</w:t>
      </w:r>
      <w:r>
        <w:t xml:space="preserve">tro dos prazos estabelecidos;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Promover a integração e troca das informações das ativi</w:t>
      </w:r>
      <w:r>
        <w:t xml:space="preserve">dades realizadas na Regional;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 xml:space="preserve">Elaborar o plano de trabalho anual de sua área, visando a viabilização dos objetivos estratégicos, otimizando recursos humanos </w:t>
      </w:r>
      <w:r>
        <w:t xml:space="preserve">e financeiros da Instituição;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Prestar orientações sobre as práticas e rotinas set</w:t>
      </w:r>
      <w:r>
        <w:t xml:space="preserve">oriais aos membros da equipe;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lastRenderedPageBreak/>
        <w:t>Representar o CAU/SP em ações, eventos e esferas judiciais referentes às áreas de sua responsabilidade de modo a garantir o melhor resultado</w:t>
      </w:r>
      <w:r>
        <w:t xml:space="preserve"> possível para a instituição;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Elaborar o planejamento orçamentário de sua área, assegurando sua cor</w:t>
      </w:r>
      <w:r>
        <w:t xml:space="preserve">reta execução no ano vigente;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Estabelecer relacionamento entre as Regionais do CAU/SP e as entidades e associações regionais, reforçando e esclarecendo assuntos pertinentes às atribuições, atuação e importância dos arquitetos e urbanistas;</w:t>
      </w:r>
      <w:r>
        <w:t xml:space="preserve">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Promover e apoiar as atividades de orientação, formação e aprimoramento profissional dos arquitetos</w:t>
      </w:r>
      <w:r>
        <w:t xml:space="preserve"> e urbanistas e da sociedade;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Representar o conjunto dos escritórios regionais, quando necessário e mediante</w:t>
      </w:r>
      <w:r>
        <w:t xml:space="preserve"> designação da Administração;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Identificar e propor melhoria contínua nos processos e nos modelos de gestão visando</w:t>
      </w:r>
      <w:r>
        <w:t xml:space="preserve"> a excelência da Instituição;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Assessorar nas auditorias internas e externas referente aos processos da área, visando a transparência e regularid</w:t>
      </w:r>
      <w:r>
        <w:t xml:space="preserve">ade das ações institucionais; </w:t>
      </w:r>
    </w:p>
    <w:p w:rsidR="008955CF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Monitorar a abertura e fechamento da unidade, e realizar a abertur</w:t>
      </w:r>
      <w:r>
        <w:t xml:space="preserve">a sempre que necessário; </w:t>
      </w:r>
    </w:p>
    <w:p w:rsidR="00984609" w:rsidRPr="00984609" w:rsidRDefault="008955CF" w:rsidP="008955CF">
      <w:pPr>
        <w:pStyle w:val="PargrafodaLista"/>
        <w:numPr>
          <w:ilvl w:val="0"/>
          <w:numId w:val="31"/>
        </w:numPr>
        <w:jc w:val="both"/>
      </w:pPr>
      <w:r w:rsidRPr="008955CF">
        <w:t>Executar outras atividades compatíveis com as atribuições e competências da área de lotação, conforme determinação do gestor.</w:t>
      </w:r>
    </w:p>
    <w:sectPr w:rsidR="00984609" w:rsidRPr="0098460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364" w:rsidRDefault="00172364">
      <w:r>
        <w:separator/>
      </w:r>
    </w:p>
  </w:endnote>
  <w:endnote w:type="continuationSeparator" w:id="0">
    <w:p w:rsidR="00172364" w:rsidRDefault="0017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64" w:rsidRDefault="00172364">
      <w:r>
        <w:separator/>
      </w:r>
    </w:p>
  </w:footnote>
  <w:footnote w:type="continuationSeparator" w:id="0">
    <w:p w:rsidR="00172364" w:rsidRDefault="0017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022B3-365E-4829-BEF5-20E0ACA9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2023-12-22T17:35:00Z</dcterms:created>
  <dcterms:modified xsi:type="dcterms:W3CDTF">2023-12-22T17:53:00Z</dcterms:modified>
</cp:coreProperties>
</file>